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13DD" w14:textId="67CAC391" w:rsidR="00D23D19" w:rsidRDefault="00603CF6" w:rsidP="00E95F97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ANEXO I</w:t>
      </w:r>
    </w:p>
    <w:p w14:paraId="7B5B693F" w14:textId="4DD29485" w:rsidR="00352BF4" w:rsidRDefault="00603CF6">
      <w:pPr>
        <w:pStyle w:val="Default"/>
        <w:jc w:val="center"/>
      </w:pPr>
      <w:r>
        <w:rPr>
          <w:b/>
          <w:bCs/>
        </w:rPr>
        <w:t xml:space="preserve">EDITAL PROEX nº </w:t>
      </w:r>
      <w:r w:rsidR="0099003C">
        <w:rPr>
          <w:b/>
          <w:bCs/>
        </w:rPr>
        <w:t>05.29</w:t>
      </w:r>
      <w:r w:rsidRPr="00D7078B">
        <w:rPr>
          <w:b/>
          <w:bCs/>
          <w:color w:val="auto"/>
        </w:rPr>
        <w:t>/2024</w:t>
      </w:r>
    </w:p>
    <w:p w14:paraId="7CE17DE2" w14:textId="604F1BD1" w:rsidR="00352BF4" w:rsidRDefault="00603CF6">
      <w:pPr>
        <w:pStyle w:val="Default"/>
        <w:jc w:val="center"/>
        <w:rPr>
          <w:b/>
          <w:bCs/>
        </w:rPr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Seleção de Bolsistas para atuarem nas Ações do P</w:t>
      </w:r>
      <w:r w:rsidR="00BA3562">
        <w:rPr>
          <w:b/>
          <w:bCs/>
        </w:rPr>
        <w:t>rograma</w:t>
      </w:r>
      <w:r>
        <w:rPr>
          <w:b/>
          <w:bCs/>
        </w:rPr>
        <w:t xml:space="preserve"> de Extensão</w:t>
      </w:r>
    </w:p>
    <w:p w14:paraId="0A01B2F8" w14:textId="398DCE4A" w:rsidR="00BA3562" w:rsidRDefault="00E95F97">
      <w:pPr>
        <w:pStyle w:val="Default"/>
        <w:jc w:val="center"/>
        <w:rPr>
          <w:b/>
          <w:bCs/>
        </w:rPr>
      </w:pPr>
      <w:r w:rsidRPr="00CD4C80">
        <w:rPr>
          <w:b/>
          <w:bCs/>
        </w:rPr>
        <w:t>Investigação das principais causas de mastite em rebanhos leiteiros na mesorregião do Vale do Acre</w:t>
      </w:r>
    </w:p>
    <w:p w14:paraId="348C328B" w14:textId="77777777" w:rsidR="00E95F97" w:rsidRDefault="00E95F97">
      <w:pPr>
        <w:pStyle w:val="Default"/>
        <w:jc w:val="center"/>
        <w:rPr>
          <w:b/>
        </w:rPr>
      </w:pPr>
    </w:p>
    <w:p w14:paraId="1EE83C6F" w14:textId="77777777" w:rsidR="00D23D19" w:rsidRDefault="00D23D19" w:rsidP="00E95F97">
      <w:pPr>
        <w:spacing w:line="360" w:lineRule="auto"/>
        <w:ind w:left="-567"/>
        <w:jc w:val="center"/>
        <w:rPr>
          <w:b/>
          <w:bCs/>
          <w:sz w:val="24"/>
          <w:szCs w:val="24"/>
        </w:rPr>
      </w:pPr>
      <w:r w:rsidRPr="00E2665D">
        <w:rPr>
          <w:b/>
          <w:bCs/>
          <w:sz w:val="24"/>
          <w:szCs w:val="24"/>
        </w:rPr>
        <w:t xml:space="preserve">PROGRAMA DE APOIO </w:t>
      </w:r>
      <w:r>
        <w:rPr>
          <w:b/>
          <w:bCs/>
          <w:sz w:val="24"/>
          <w:szCs w:val="24"/>
        </w:rPr>
        <w:t>À E</w:t>
      </w:r>
      <w:r w:rsidRPr="00E2665D">
        <w:rPr>
          <w:b/>
          <w:bCs/>
          <w:sz w:val="24"/>
          <w:szCs w:val="24"/>
        </w:rPr>
        <w:t>XTENSÃO NA PÓS-GRADUAÇÃO (PROEXT-PG UFAC)</w:t>
      </w:r>
    </w:p>
    <w:p w14:paraId="39196945" w14:textId="77777777" w:rsidR="00D23D19" w:rsidRDefault="00D23D19">
      <w:pPr>
        <w:pStyle w:val="Default"/>
        <w:jc w:val="center"/>
        <w:rPr>
          <w:b/>
        </w:rPr>
      </w:pPr>
    </w:p>
    <w:p w14:paraId="71A74BCC" w14:textId="288178BD" w:rsidR="00352BF4" w:rsidRDefault="00603CF6">
      <w:pPr>
        <w:pStyle w:val="Default"/>
        <w:jc w:val="center"/>
      </w:pPr>
      <w:r>
        <w:rPr>
          <w:b/>
        </w:rPr>
        <w:t>FICHA DE INSCRIÇÃO</w:t>
      </w:r>
    </w:p>
    <w:p w14:paraId="3A13C553" w14:textId="77777777" w:rsidR="00352BF4" w:rsidRDefault="00603CF6">
      <w:pPr>
        <w:jc w:val="center"/>
      </w:pPr>
      <w:r>
        <w:rPr>
          <w:sz w:val="24"/>
          <w:szCs w:val="24"/>
        </w:rPr>
        <w:t xml:space="preserve"> </w:t>
      </w:r>
    </w:p>
    <w:p w14:paraId="5F9CA60D" w14:textId="77777777" w:rsidR="00352BF4" w:rsidRDefault="00603CF6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352BF4" w14:paraId="4BD1A340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9B1B9D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347F162D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A828269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26248A29" w14:textId="77777777">
        <w:trPr>
          <w:trHeight w:val="313"/>
          <w:jc w:val="center"/>
        </w:trPr>
        <w:tc>
          <w:tcPr>
            <w:tcW w:w="69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B56D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2ECF502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802278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2.3. Sexo:</w:t>
            </w:r>
          </w:p>
          <w:p w14:paraId="19B74025" w14:textId="77777777" w:rsidR="00352BF4" w:rsidRDefault="00603CF6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16_4178846168"/>
            <w:bookmarkStart w:id="1" w:name="__Fieldmark__10135_831315483"/>
            <w:bookmarkStart w:id="2" w:name="__Fieldmark__615_3167564896"/>
            <w:bookmarkStart w:id="3" w:name="__Fieldmark__4426_831315483"/>
            <w:bookmarkEnd w:id="0"/>
            <w:r>
              <w:fldChar w:fldCharType="end"/>
            </w:r>
            <w:bookmarkEnd w:id="1"/>
            <w:bookmarkEnd w:id="2"/>
            <w:bookmarkEnd w:id="3"/>
            <w:r>
              <w:rPr>
                <w:color w:val="000000"/>
                <w:sz w:val="24"/>
                <w:szCs w:val="24"/>
              </w:rPr>
              <w:t xml:space="preserve"> M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>FORMCHECKBOX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bookmarkStart w:id="4" w:name="__Fieldmark__25_4178846168"/>
            <w:bookmarkStart w:id="5" w:name="__Fieldmark__10136_831315483"/>
            <w:bookmarkStart w:id="6" w:name="__Fieldmark__620_3167564896"/>
            <w:bookmarkStart w:id="7" w:name="__Fieldmark__4427_831315483"/>
            <w:bookmarkEnd w:id="4"/>
            <w:r>
              <w:rPr>
                <w:color w:val="000000"/>
                <w:sz w:val="24"/>
                <w:szCs w:val="24"/>
              </w:rPr>
              <w:fldChar w:fldCharType="end"/>
            </w:r>
            <w:bookmarkEnd w:id="5"/>
            <w:bookmarkEnd w:id="6"/>
            <w:bookmarkEnd w:id="7"/>
            <w:r>
              <w:rPr>
                <w:color w:val="000000"/>
                <w:sz w:val="24"/>
                <w:szCs w:val="24"/>
              </w:rPr>
              <w:t xml:space="preserve"> F</w:t>
            </w:r>
          </w:p>
        </w:tc>
      </w:tr>
      <w:tr w:rsidR="00352BF4" w14:paraId="51C86E2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4FBA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1FC6BDFD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734C9B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304EAAE7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FF3C87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5EC1F45D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52BF4" w14:paraId="76B29124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3683E5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736EA4BB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52BF4" w14:paraId="417247B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7711FB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61F9A66B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742EF1EC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60016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2AAE2635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FC8D67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74C99390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158474FD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03D941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56B26974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352BF4" w14:paraId="2863D966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88CC5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3C1371C1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FFDEA4" w14:textId="77777777" w:rsidR="00352BF4" w:rsidRDefault="00603C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030D1824" w14:textId="77777777" w:rsidR="00352BF4" w:rsidRDefault="00352BF4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1997DA01" w14:textId="77777777" w:rsidR="00352BF4" w:rsidRDefault="00352BF4">
      <w:pPr>
        <w:rPr>
          <w:b/>
          <w:caps/>
          <w:sz w:val="24"/>
          <w:szCs w:val="24"/>
        </w:rPr>
      </w:pPr>
    </w:p>
    <w:p w14:paraId="71930877" w14:textId="77777777" w:rsidR="00352BF4" w:rsidRDefault="00603CF6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2BF4" w14:paraId="58E8416E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B8AE99" w14:textId="77777777" w:rsidR="00352BF4" w:rsidRDefault="00352BF4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380EF6A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11A358C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5850883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A45C75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B7BF0AA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CCC5C7B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04D9C3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67ACBB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FE726FE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1CFB890" w14:textId="77777777" w:rsidR="00352BF4" w:rsidRDefault="00352BF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6122FFFC" w14:textId="5994848C" w:rsidR="00352BF4" w:rsidRDefault="00603CF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Rio Branco – Acre, ___</w:t>
      </w:r>
      <w:r w:rsidRPr="00BB2DCF">
        <w:rPr>
          <w:sz w:val="24"/>
          <w:szCs w:val="24"/>
        </w:rPr>
        <w:t xml:space="preserve"> de </w:t>
      </w:r>
      <w:r w:rsidR="00BB2DCF" w:rsidRPr="00BB2DCF">
        <w:rPr>
          <w:sz w:val="24"/>
          <w:szCs w:val="24"/>
        </w:rPr>
        <w:t>outubro</w:t>
      </w:r>
      <w:r w:rsidR="009B34F5" w:rsidRPr="00BB2DCF">
        <w:rPr>
          <w:sz w:val="24"/>
          <w:szCs w:val="24"/>
        </w:rPr>
        <w:t xml:space="preserve"> </w:t>
      </w:r>
      <w:r w:rsidRPr="00BB2DCF">
        <w:rPr>
          <w:sz w:val="24"/>
          <w:szCs w:val="24"/>
        </w:rPr>
        <w:t xml:space="preserve">de </w:t>
      </w:r>
      <w:r>
        <w:rPr>
          <w:color w:val="000000"/>
          <w:sz w:val="24"/>
          <w:szCs w:val="24"/>
        </w:rPr>
        <w:t>2024.</w:t>
      </w:r>
    </w:p>
    <w:p w14:paraId="6A826D16" w14:textId="77777777" w:rsidR="00603CF6" w:rsidRDefault="00603CF6">
      <w:pPr>
        <w:jc w:val="right"/>
        <w:rPr>
          <w:color w:val="000000"/>
          <w:sz w:val="24"/>
          <w:szCs w:val="24"/>
        </w:rPr>
      </w:pPr>
    </w:p>
    <w:p w14:paraId="16C35D63" w14:textId="77777777" w:rsidR="00352BF4" w:rsidRDefault="00352BF4" w:rsidP="00BB2DCF">
      <w:pPr>
        <w:rPr>
          <w:color w:val="000000"/>
          <w:sz w:val="24"/>
          <w:szCs w:val="24"/>
        </w:rPr>
      </w:pPr>
    </w:p>
    <w:p w14:paraId="5FE25596" w14:textId="77777777" w:rsidR="00352BF4" w:rsidRDefault="00603CF6">
      <w:pPr>
        <w:jc w:val="center"/>
      </w:pPr>
      <w:r>
        <w:rPr>
          <w:sz w:val="24"/>
          <w:szCs w:val="24"/>
        </w:rPr>
        <w:t>____________________________________________</w:t>
      </w:r>
    </w:p>
    <w:p w14:paraId="08FA454B" w14:textId="77777777" w:rsidR="00352BF4" w:rsidRDefault="00603CF6">
      <w:pPr>
        <w:jc w:val="center"/>
      </w:pPr>
      <w:r>
        <w:rPr>
          <w:sz w:val="24"/>
          <w:szCs w:val="24"/>
        </w:rPr>
        <w:t>Assinatura do Requerente</w:t>
      </w:r>
    </w:p>
    <w:sectPr w:rsidR="00352BF4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BCDC" w14:textId="77777777" w:rsidR="002D159B" w:rsidRDefault="002D159B">
      <w:r>
        <w:separator/>
      </w:r>
    </w:p>
  </w:endnote>
  <w:endnote w:type="continuationSeparator" w:id="0">
    <w:p w14:paraId="52102072" w14:textId="77777777" w:rsidR="002D159B" w:rsidRDefault="002D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B5AD" w14:textId="77777777" w:rsidR="002D159B" w:rsidRDefault="002D159B">
      <w:r>
        <w:separator/>
      </w:r>
    </w:p>
  </w:footnote>
  <w:footnote w:type="continuationSeparator" w:id="0">
    <w:p w14:paraId="4FC94F1F" w14:textId="77777777" w:rsidR="002D159B" w:rsidRDefault="002D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0F95" w14:textId="77777777" w:rsidR="00352BF4" w:rsidRDefault="00603CF6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3" behindDoc="1" locked="0" layoutInCell="0" allowOverlap="1" wp14:anchorId="09F644D2" wp14:editId="47BAF50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38810" cy="647700"/>
          <wp:effectExtent l="0" t="0" r="0" b="0"/>
          <wp:wrapNone/>
          <wp:docPr id="1" name="Imagem 2" descr="C:\Users\UFAC\Downloads\ilovepdf_pages-to-jpg (1)\ATT_UFAC 50-60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UFAC\Downloads\ilovepdf_pages-to-jpg (1)\ATT_UFAC 50-60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734" b="13597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BF8A7D" w14:textId="77777777" w:rsidR="00352BF4" w:rsidRDefault="00603CF6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6A578F25" wp14:editId="3C1B6AB7">
          <wp:simplePos x="0" y="0"/>
          <wp:positionH relativeFrom="page">
            <wp:posOffset>5722620</wp:posOffset>
          </wp:positionH>
          <wp:positionV relativeFrom="page">
            <wp:posOffset>453390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0C291" w14:textId="77777777" w:rsidR="00352BF4" w:rsidRDefault="00603CF6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5CA4F064" w14:textId="77777777" w:rsidR="00352BF4" w:rsidRDefault="00603CF6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3EA7239D" w14:textId="7EC21177" w:rsidR="00352BF4" w:rsidRDefault="00603CF6">
    <w:pPr>
      <w:pStyle w:val="Cabealho"/>
      <w:pBdr>
        <w:bottom w:val="single" w:sz="4" w:space="1" w:color="000000"/>
      </w:pBdr>
      <w:tabs>
        <w:tab w:val="left" w:pos="2140"/>
      </w:tabs>
      <w:jc w:val="center"/>
      <w:rPr>
        <w:rFonts w:ascii="Times New Roman" w:hAnsi="Times New Roman" w:cs="Times New Roman"/>
        <w:b/>
        <w:bCs/>
        <w:smallCaps/>
        <w:sz w:val="22"/>
        <w:szCs w:val="22"/>
      </w:rPr>
    </w:pPr>
    <w:r>
      <w:rPr>
        <w:rFonts w:ascii="Times New Roman" w:hAnsi="Times New Roman" w:cs="Times New Roman"/>
        <w:b/>
        <w:bCs/>
        <w:smallCaps/>
        <w:sz w:val="22"/>
        <w:szCs w:val="22"/>
      </w:rPr>
      <w:t>CENTRO</w:t>
    </w:r>
    <w:r w:rsidR="00BB2DCF">
      <w:rPr>
        <w:rFonts w:ascii="Times New Roman" w:hAnsi="Times New Roman" w:cs="Times New Roman"/>
        <w:b/>
        <w:bCs/>
        <w:smallCaps/>
        <w:sz w:val="22"/>
        <w:szCs w:val="22"/>
      </w:rPr>
      <w:t xml:space="preserve"> DE </w:t>
    </w:r>
    <w:r w:rsidR="00E95F97">
      <w:rPr>
        <w:rFonts w:ascii="Times New Roman" w:hAnsi="Times New Roman" w:cs="Times New Roman"/>
        <w:b/>
        <w:bCs/>
        <w:smallCaps/>
        <w:sz w:val="22"/>
        <w:szCs w:val="22"/>
      </w:rPr>
      <w:t xml:space="preserve">CIENCIAS BIOLÓGICAS E DA NATUREZA </w:t>
    </w:r>
  </w:p>
  <w:p w14:paraId="2D0E1E78" w14:textId="77777777" w:rsidR="00352BF4" w:rsidRDefault="00352BF4">
    <w:pPr>
      <w:pStyle w:val="Cabealho"/>
      <w:tabs>
        <w:tab w:val="left" w:pos="2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368"/>
    <w:multiLevelType w:val="multilevel"/>
    <w:tmpl w:val="A3DCE0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C57800"/>
    <w:multiLevelType w:val="multilevel"/>
    <w:tmpl w:val="E3223ECC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4018375">
    <w:abstractNumId w:val="0"/>
  </w:num>
  <w:num w:numId="2" w16cid:durableId="119546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F4"/>
    <w:rsid w:val="001141B0"/>
    <w:rsid w:val="002D159B"/>
    <w:rsid w:val="00352BF4"/>
    <w:rsid w:val="00603CF6"/>
    <w:rsid w:val="0099003C"/>
    <w:rsid w:val="009B34F5"/>
    <w:rsid w:val="00BA3562"/>
    <w:rsid w:val="00BB2DCF"/>
    <w:rsid w:val="00D23D19"/>
    <w:rsid w:val="00D7078B"/>
    <w:rsid w:val="00E46584"/>
    <w:rsid w:val="00E95F97"/>
    <w:rsid w:val="00F3400D"/>
    <w:rsid w:val="00F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C681"/>
  <w15:docId w15:val="{96A0650B-1ADE-4EC3-8D4F-5B0D813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>ufac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Diretoria  de Acoes de Extensao</cp:lastModifiedBy>
  <cp:revision>2</cp:revision>
  <cp:lastPrinted>2018-04-12T12:32:00Z</cp:lastPrinted>
  <dcterms:created xsi:type="dcterms:W3CDTF">2024-10-23T16:52:00Z</dcterms:created>
  <dcterms:modified xsi:type="dcterms:W3CDTF">2024-10-23T16:52:00Z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